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CC009F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C6656D">
        <w:rPr>
          <w:rFonts w:ascii="Times New Roman" w:hAnsi="Times New Roman" w:cs="Times New Roman"/>
          <w:b/>
        </w:rPr>
        <w:t>ESEČNI PLAN RADA ZA 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7A65B6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>Naziv predmeta:</w:t>
      </w:r>
      <w:r w:rsidR="00CC009F">
        <w:rPr>
          <w:rFonts w:ascii="Times New Roman" w:hAnsi="Times New Roman" w:cs="Times New Roman"/>
        </w:rPr>
        <w:t xml:space="preserve"> </w:t>
      </w:r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 jezik sa elementima nacionalne kulture</w:t>
      </w:r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</w:t>
      </w:r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C42068">
        <w:rPr>
          <w:rFonts w:ascii="Times New Roman" w:hAnsi="Times New Roman" w:cs="Times New Roman"/>
          <w:b/>
        </w:rPr>
        <w:t>III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r w:rsidRPr="00D10988">
        <w:rPr>
          <w:rFonts w:ascii="Times New Roman" w:hAnsi="Times New Roman" w:cs="Times New Roman"/>
        </w:rPr>
        <w:t>Nedeljni broj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Nastavne </w:t>
            </w:r>
          </w:p>
          <w:p w:rsidR="00865E76" w:rsidRPr="00E8779D" w:rsidRDefault="004C2DB1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</w:t>
            </w:r>
            <w:r w:rsidR="00865E76"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eme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R.b.</w:t>
            </w:r>
          </w:p>
          <w:p w:rsidR="00865E76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E8779D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Ishodi prema obrazovnim standardima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E8779D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 sadržaji</w:t>
            </w: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Tip časa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 rada</w:t>
            </w:r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 metode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E8779D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E8779D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Evaluacia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C6656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430" w:type="dxa"/>
            <w:vMerge w:val="restart"/>
            <w:vAlign w:val="center"/>
          </w:tcPr>
          <w:p w:rsidR="00C42068" w:rsidRDefault="00C42068" w:rsidP="00C42068">
            <w:pPr>
              <w:autoSpaceDE w:val="0"/>
              <w:autoSpaceDN w:val="0"/>
              <w:adjustRightInd w:val="0"/>
              <w:spacing w:after="0" w:line="240" w:lineRule="auto"/>
            </w:pPr>
            <w:r>
              <w:t>Učenik će biti u stanju da:</w:t>
            </w:r>
          </w:p>
          <w:p w:rsidR="00D7316D" w:rsidRPr="00E8779D" w:rsidRDefault="00C42068" w:rsidP="00C4206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t>sluša kratke tekstove različitih vrsta primjerene uzrastu, prepoznaje i usvaja informacije, bogateći znanja, maštu i rječnik; - razvija naviku za upotrebu književnog jezika u govoru; - razvija pravilno usmeno izražavanje; - upoznaje i njeguje bošnjačku kulturnu baštinu. Recit</w:t>
            </w:r>
            <w:r w:rsidR="007A65B6">
              <w:t>uje naučene pjesme, I aktivno uč</w:t>
            </w:r>
            <w:r>
              <w:t>estvuje u razgovoru o obrađenim tekstovima.</w:t>
            </w:r>
            <w:r>
              <w:rPr>
                <w:rFonts w:ascii="Arial" w:eastAsia="Calibri" w:hAnsi="Arial" w:cs="Arial"/>
                <w:lang w:val="sr-Latn-BA"/>
              </w:rPr>
              <w:t xml:space="preserve"> </w:t>
            </w:r>
          </w:p>
          <w:p w:rsidR="002D1287" w:rsidRPr="00E8779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779D" w:rsidRPr="00E8779D" w:rsidRDefault="00C6656D" w:rsidP="00262A6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Šta je pozorište?</w:t>
            </w:r>
          </w:p>
          <w:p w:rsidR="002D1287" w:rsidRPr="00E8779D" w:rsidRDefault="002D1287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Individualni, frontalni,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rad u paru.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>Komunikativna, za saradnju,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za ljudska prava</w:t>
            </w:r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za rešavanje problema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>za odgovoran odnos prema zdravlju i okolini</w:t>
            </w: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6B032A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C6656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A158D3" w:rsidRDefault="00C6656D" w:rsidP="00C6656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Razlike između proznog i dramskog teksta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C6656D" w:rsidP="00C66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 radova,</w:t>
            </w:r>
          </w:p>
          <w:p w:rsidR="002D1287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 na tekstu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Računar, table, marker,</w:t>
            </w:r>
          </w:p>
        </w:tc>
        <w:tc>
          <w:tcPr>
            <w:tcW w:w="135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E8779D">
        <w:trPr>
          <w:trHeight w:val="1538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C6656D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A158D3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32A" w:rsidRDefault="006B032A" w:rsidP="00C6656D">
            <w:pPr>
              <w:rPr>
                <w:i/>
                <w:sz w:val="24"/>
                <w:szCs w:val="24"/>
                <w:lang w:val="sr-Latn-CS"/>
              </w:rPr>
            </w:pPr>
          </w:p>
          <w:p w:rsidR="00A158D3" w:rsidRPr="006B032A" w:rsidRDefault="00C6656D" w:rsidP="006B032A">
            <w:pPr>
              <w:rPr>
                <w:i/>
                <w:sz w:val="24"/>
                <w:szCs w:val="24"/>
                <w:lang w:val="sr-Latn-CS"/>
              </w:rPr>
            </w:pPr>
            <w:r w:rsidRPr="00C6656D">
              <w:rPr>
                <w:i/>
                <w:sz w:val="24"/>
                <w:szCs w:val="24"/>
                <w:lang w:val="sr-Latn-CS"/>
              </w:rPr>
              <w:t>Nema zadirkivanja</w:t>
            </w:r>
            <w:r w:rsidR="006B032A">
              <w:rPr>
                <w:i/>
                <w:sz w:val="24"/>
                <w:szCs w:val="24"/>
                <w:lang w:val="sr-Latn-CS"/>
              </w:rPr>
              <w:t>- Dramski tekst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Individualni, frontalni,</w:t>
            </w:r>
          </w:p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 u paru.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C6656D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</w:t>
            </w:r>
            <w:r w:rsidR="00A158D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B032A" w:rsidRDefault="006B032A" w:rsidP="006B0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32A" w:rsidRDefault="006B032A" w:rsidP="006B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Dramatizacija teksta: </w:t>
            </w:r>
          </w:p>
          <w:p w:rsidR="00A158D3" w:rsidRPr="006B032A" w:rsidRDefault="006B032A" w:rsidP="006B032A">
            <w:pPr>
              <w:rPr>
                <w:i/>
                <w:sz w:val="24"/>
                <w:szCs w:val="24"/>
                <w:lang w:val="sr-Latn-CS"/>
              </w:rPr>
            </w:pPr>
            <w:r w:rsidRPr="00C6656D">
              <w:rPr>
                <w:i/>
                <w:sz w:val="24"/>
                <w:szCs w:val="24"/>
                <w:lang w:val="sr-Latn-CS"/>
              </w:rPr>
              <w:t>Nema zadirkivanja</w:t>
            </w:r>
          </w:p>
          <w:p w:rsidR="006B032A" w:rsidRPr="00A158D3" w:rsidRDefault="006B032A" w:rsidP="006B032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58D3" w:rsidRPr="00590FEF" w:rsidRDefault="006B032A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158D3" w:rsidRPr="00590FEF" w:rsidRDefault="00D615D4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Monološka,</w:t>
            </w:r>
          </w:p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  <w:r w:rsidR="00E8779D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C6656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590FEF" w:rsidRPr="008314FC" w:rsidRDefault="006B032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Glas, riječ, rečenica</w:t>
            </w:r>
          </w:p>
        </w:tc>
        <w:tc>
          <w:tcPr>
            <w:tcW w:w="1440" w:type="dxa"/>
            <w:vAlign w:val="center"/>
          </w:tcPr>
          <w:p w:rsidR="00590FEF" w:rsidRPr="00D615D4" w:rsidRDefault="006B032A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800" w:type="dxa"/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Individualni, frontalni,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 u paru.</w:t>
            </w:r>
          </w:p>
        </w:tc>
        <w:tc>
          <w:tcPr>
            <w:tcW w:w="1710" w:type="dxa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Deskriptivna,</w:t>
            </w:r>
          </w:p>
        </w:tc>
        <w:tc>
          <w:tcPr>
            <w:tcW w:w="126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Računar, table, marker,</w:t>
            </w:r>
          </w:p>
        </w:tc>
        <w:tc>
          <w:tcPr>
            <w:tcW w:w="135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  <w:r w:rsidR="006B032A">
              <w:rPr>
                <w:rFonts w:ascii="Times New Roman" w:hAnsi="Times New Roman" w:cs="Times New Roman"/>
                <w:sz w:val="18"/>
              </w:rPr>
              <w:t>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C6656D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933BE8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Sistematizacija gradiva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933BE8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Individualni, frontalni,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 radova,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 na tekstu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09" w:rsidRDefault="00424609" w:rsidP="006B032A">
      <w:pPr>
        <w:spacing w:after="0" w:line="240" w:lineRule="auto"/>
      </w:pPr>
      <w:r>
        <w:separator/>
      </w:r>
    </w:p>
  </w:endnote>
  <w:endnote w:type="continuationSeparator" w:id="0">
    <w:p w:rsidR="00424609" w:rsidRDefault="00424609" w:rsidP="006B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09" w:rsidRDefault="00424609" w:rsidP="006B032A">
      <w:pPr>
        <w:spacing w:after="0" w:line="240" w:lineRule="auto"/>
      </w:pPr>
      <w:r>
        <w:separator/>
      </w:r>
    </w:p>
  </w:footnote>
  <w:footnote w:type="continuationSeparator" w:id="0">
    <w:p w:rsidR="00424609" w:rsidRDefault="00424609" w:rsidP="006B0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9618C"/>
    <w:rsid w:val="001D76B2"/>
    <w:rsid w:val="00261D66"/>
    <w:rsid w:val="00262A65"/>
    <w:rsid w:val="00276B56"/>
    <w:rsid w:val="002941AF"/>
    <w:rsid w:val="002D1287"/>
    <w:rsid w:val="00324724"/>
    <w:rsid w:val="00337AD8"/>
    <w:rsid w:val="00363485"/>
    <w:rsid w:val="003C74C0"/>
    <w:rsid w:val="003D7C4C"/>
    <w:rsid w:val="003F4E27"/>
    <w:rsid w:val="00424609"/>
    <w:rsid w:val="00433486"/>
    <w:rsid w:val="004A14A1"/>
    <w:rsid w:val="004C2DB1"/>
    <w:rsid w:val="004F558A"/>
    <w:rsid w:val="00590FEF"/>
    <w:rsid w:val="005F3E45"/>
    <w:rsid w:val="006472BF"/>
    <w:rsid w:val="00670D46"/>
    <w:rsid w:val="00682C84"/>
    <w:rsid w:val="006A6335"/>
    <w:rsid w:val="006B032A"/>
    <w:rsid w:val="006E7A75"/>
    <w:rsid w:val="00701F5A"/>
    <w:rsid w:val="00732807"/>
    <w:rsid w:val="0079785D"/>
    <w:rsid w:val="007A65B6"/>
    <w:rsid w:val="007F4145"/>
    <w:rsid w:val="00803D8F"/>
    <w:rsid w:val="00805AD0"/>
    <w:rsid w:val="008314FC"/>
    <w:rsid w:val="00833B8F"/>
    <w:rsid w:val="00844674"/>
    <w:rsid w:val="00863C1B"/>
    <w:rsid w:val="00865E76"/>
    <w:rsid w:val="008A229F"/>
    <w:rsid w:val="008A4208"/>
    <w:rsid w:val="008C2C40"/>
    <w:rsid w:val="008D4FAE"/>
    <w:rsid w:val="00933BE8"/>
    <w:rsid w:val="00965855"/>
    <w:rsid w:val="00980F75"/>
    <w:rsid w:val="00A158D3"/>
    <w:rsid w:val="00A23DEA"/>
    <w:rsid w:val="00AA5003"/>
    <w:rsid w:val="00AB0297"/>
    <w:rsid w:val="00AB5368"/>
    <w:rsid w:val="00AD7DA6"/>
    <w:rsid w:val="00B16501"/>
    <w:rsid w:val="00BA674B"/>
    <w:rsid w:val="00BB0309"/>
    <w:rsid w:val="00BB15D2"/>
    <w:rsid w:val="00BF2086"/>
    <w:rsid w:val="00C2586F"/>
    <w:rsid w:val="00C42068"/>
    <w:rsid w:val="00C6656D"/>
    <w:rsid w:val="00C84B20"/>
    <w:rsid w:val="00CC009F"/>
    <w:rsid w:val="00D10988"/>
    <w:rsid w:val="00D563B7"/>
    <w:rsid w:val="00D615D4"/>
    <w:rsid w:val="00D7316D"/>
    <w:rsid w:val="00D74132"/>
    <w:rsid w:val="00D76E35"/>
    <w:rsid w:val="00D82A3D"/>
    <w:rsid w:val="00DB0F84"/>
    <w:rsid w:val="00DB1C84"/>
    <w:rsid w:val="00DC05FA"/>
    <w:rsid w:val="00DC5C4A"/>
    <w:rsid w:val="00DE0B6C"/>
    <w:rsid w:val="00E01721"/>
    <w:rsid w:val="00E8779D"/>
    <w:rsid w:val="00EB5D73"/>
    <w:rsid w:val="00EB684A"/>
    <w:rsid w:val="00EB779C"/>
    <w:rsid w:val="00EE5C22"/>
    <w:rsid w:val="00F420DE"/>
    <w:rsid w:val="00F54467"/>
    <w:rsid w:val="00F81BE8"/>
    <w:rsid w:val="00FB15BA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DDC6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2022-04-09T22:49:00Z</dcterms:created>
  <dcterms:modified xsi:type="dcterms:W3CDTF">2022-04-09T22:49:00Z</dcterms:modified>
</cp:coreProperties>
</file>